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79908BC1"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w:t>
            </w:r>
            <w:r w:rsidR="006D1926">
              <w:rPr>
                <w:sz w:val="22"/>
                <w:szCs w:val="22"/>
              </w:rPr>
              <w:t>06-04-082</w:t>
            </w:r>
            <w:r w:rsidR="002F1AF7" w:rsidRPr="000F0B43">
              <w:rPr>
                <w:sz w:val="22"/>
                <w:szCs w:val="22"/>
              </w:rPr>
              <w:t>-</w:t>
            </w:r>
            <w:r w:rsidR="00CB41BA">
              <w:rPr>
                <w:sz w:val="22"/>
                <w:szCs w:val="22"/>
              </w:rPr>
              <w:t>EU</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CB41BA"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CB41BA" w:rsidRPr="000F0B43" w:rsidRDefault="00CB41BA" w:rsidP="00CB41BA">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CB41BA" w:rsidRPr="000F0B43" w:rsidRDefault="00CB41BA" w:rsidP="00CB41BA">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CB41BA" w:rsidRPr="000F0B43" w:rsidRDefault="00CB41BA" w:rsidP="00CB41BA">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CB41BA" w:rsidRPr="000F0B43" w:rsidRDefault="00CB41BA" w:rsidP="00CB41BA">
            <w:pPr>
              <w:jc w:val="center"/>
            </w:pPr>
            <w:r w:rsidRPr="000F0B43">
              <w:t>X</w:t>
            </w:r>
          </w:p>
        </w:tc>
        <w:tc>
          <w:tcPr>
            <w:tcW w:w="3740" w:type="dxa"/>
            <w:tcBorders>
              <w:top w:val="nil"/>
              <w:left w:val="single" w:sz="4" w:space="0" w:color="auto"/>
              <w:bottom w:val="nil"/>
              <w:right w:val="single" w:sz="4" w:space="0" w:color="auto"/>
            </w:tcBorders>
          </w:tcPr>
          <w:p w14:paraId="7FB99733" w14:textId="2E038EC1" w:rsidR="00CB41BA" w:rsidRPr="000F0B43" w:rsidRDefault="00CB41BA" w:rsidP="00CB41BA">
            <w:pPr>
              <w:pStyle w:val="Kopfzeile"/>
              <w:tabs>
                <w:tab w:val="clear" w:pos="4536"/>
                <w:tab w:val="clear" w:pos="9072"/>
              </w:tabs>
              <w:rPr>
                <w:sz w:val="22"/>
                <w:szCs w:val="22"/>
              </w:rPr>
            </w:pPr>
            <w:r>
              <w:rPr>
                <w:sz w:val="22"/>
                <w:szCs w:val="22"/>
              </w:rPr>
              <w:t>Offenes Verfahren</w:t>
            </w:r>
          </w:p>
        </w:tc>
      </w:tr>
      <w:tr w:rsidR="00CB41BA"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CB41BA" w:rsidRPr="000F0B43" w:rsidRDefault="00CB41BA" w:rsidP="00CB41BA">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CB41BA" w:rsidRPr="000F0B43" w:rsidRDefault="00CB41BA" w:rsidP="00CB41BA">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CB41BA" w:rsidRPr="000F0B43" w:rsidRDefault="00CB41BA" w:rsidP="00CB41BA">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CB41BA" w:rsidRPr="000F0B43" w:rsidRDefault="00CB41BA" w:rsidP="00CB41BA">
            <w:pPr>
              <w:jc w:val="center"/>
            </w:pPr>
          </w:p>
        </w:tc>
        <w:tc>
          <w:tcPr>
            <w:tcW w:w="3740" w:type="dxa"/>
            <w:tcBorders>
              <w:top w:val="nil"/>
              <w:left w:val="single" w:sz="4" w:space="0" w:color="auto"/>
              <w:bottom w:val="nil"/>
              <w:right w:val="single" w:sz="4" w:space="0" w:color="auto"/>
            </w:tcBorders>
          </w:tcPr>
          <w:p w14:paraId="1F94915C" w14:textId="5E145EA2" w:rsidR="00CB41BA" w:rsidRPr="000F0B43" w:rsidRDefault="00CB41BA" w:rsidP="00CB41BA">
            <w:pPr>
              <w:rPr>
                <w:sz w:val="22"/>
              </w:rPr>
            </w:pPr>
            <w:r>
              <w:rPr>
                <w:sz w:val="22"/>
              </w:rPr>
              <w:t>Nicht offenes Verfahren</w:t>
            </w:r>
          </w:p>
        </w:tc>
      </w:tr>
      <w:tr w:rsidR="00CB41BA" w:rsidRPr="000F0B43" w14:paraId="2EA22E0C" w14:textId="77777777" w:rsidTr="007E6DC8">
        <w:trPr>
          <w:trHeight w:val="340"/>
        </w:trPr>
        <w:tc>
          <w:tcPr>
            <w:tcW w:w="3653" w:type="dxa"/>
            <w:tcBorders>
              <w:top w:val="single" w:sz="4" w:space="0" w:color="auto"/>
              <w:left w:val="nil"/>
              <w:right w:val="nil"/>
            </w:tcBorders>
          </w:tcPr>
          <w:p w14:paraId="0F47876F" w14:textId="77777777" w:rsidR="00CB41BA" w:rsidRPr="000F0B43" w:rsidRDefault="00CB41BA" w:rsidP="00CB41BA">
            <w:pPr>
              <w:widowControl w:val="0"/>
              <w:autoSpaceDE w:val="0"/>
              <w:autoSpaceDN w:val="0"/>
              <w:adjustRightInd w:val="0"/>
            </w:pPr>
          </w:p>
        </w:tc>
        <w:tc>
          <w:tcPr>
            <w:tcW w:w="926" w:type="dxa"/>
            <w:tcBorders>
              <w:top w:val="nil"/>
              <w:left w:val="nil"/>
              <w:right w:val="single" w:sz="4" w:space="0" w:color="auto"/>
            </w:tcBorders>
          </w:tcPr>
          <w:p w14:paraId="462357A9" w14:textId="77777777" w:rsidR="00CB41BA" w:rsidRPr="000F0B43" w:rsidRDefault="00CB41BA" w:rsidP="00CB41BA">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CB41BA" w:rsidRPr="000F0B43" w:rsidRDefault="00CB41BA" w:rsidP="00CB41BA">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CB41BA" w:rsidRPr="000F0B43" w:rsidRDefault="00CB41BA" w:rsidP="00CB41BA">
            <w:pPr>
              <w:jc w:val="center"/>
            </w:pPr>
          </w:p>
        </w:tc>
        <w:tc>
          <w:tcPr>
            <w:tcW w:w="3740" w:type="dxa"/>
            <w:tcBorders>
              <w:top w:val="nil"/>
              <w:left w:val="single" w:sz="4" w:space="0" w:color="auto"/>
              <w:right w:val="single" w:sz="4" w:space="0" w:color="auto"/>
            </w:tcBorders>
          </w:tcPr>
          <w:p w14:paraId="2B170EDE" w14:textId="0415627C" w:rsidR="00CB41BA" w:rsidRPr="000F0B43" w:rsidRDefault="00CB41BA" w:rsidP="00CB41BA">
            <w:pPr>
              <w:rPr>
                <w:sz w:val="22"/>
              </w:rPr>
            </w:pPr>
            <w:r>
              <w:rPr>
                <w:sz w:val="22"/>
              </w:rPr>
              <w:t>Verhandlungsverfahren</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C6180C" w:rsidRDefault="00E94EA8">
            <w:pPr>
              <w:widowControl w:val="0"/>
              <w:autoSpaceDE w:val="0"/>
              <w:autoSpaceDN w:val="0"/>
              <w:adjustRightInd w:val="0"/>
              <w:rPr>
                <w:b/>
                <w:bCs/>
                <w:sz w:val="24"/>
              </w:rPr>
            </w:pPr>
            <w:r w:rsidRPr="00C6180C">
              <w:rPr>
                <w:b/>
                <w:bCs/>
                <w:sz w:val="24"/>
              </w:rPr>
              <w:t>Bindefrist</w:t>
            </w:r>
            <w:r w:rsidR="00DF051A" w:rsidRPr="00C6180C">
              <w:rPr>
                <w:b/>
                <w:bCs/>
                <w:sz w:val="24"/>
              </w:rPr>
              <w:t xml:space="preserve"> endet am:</w:t>
            </w:r>
          </w:p>
          <w:p w14:paraId="3919CF4A" w14:textId="4237DC5C" w:rsidR="00DF051A" w:rsidRPr="00C6180C" w:rsidRDefault="00503D0C" w:rsidP="00AA4DF1">
            <w:pPr>
              <w:widowControl w:val="0"/>
              <w:autoSpaceDE w:val="0"/>
              <w:autoSpaceDN w:val="0"/>
              <w:adjustRightInd w:val="0"/>
              <w:jc w:val="center"/>
              <w:rPr>
                <w:sz w:val="24"/>
              </w:rPr>
            </w:pPr>
            <w:r>
              <w:rPr>
                <w:sz w:val="24"/>
              </w:rPr>
              <w:t>04</w:t>
            </w:r>
            <w:r w:rsidR="00C6180C" w:rsidRPr="00C6180C">
              <w:rPr>
                <w:sz w:val="24"/>
              </w:rPr>
              <w:t>.09</w:t>
            </w:r>
            <w:r w:rsidR="002F7667" w:rsidRPr="00C6180C">
              <w:rPr>
                <w:sz w:val="24"/>
              </w:rPr>
              <w:t>.202</w:t>
            </w:r>
            <w:r w:rsidR="00E03B2D" w:rsidRPr="00C6180C">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C6180C" w:rsidRDefault="00DF051A">
            <w:pPr>
              <w:widowControl w:val="0"/>
              <w:autoSpaceDE w:val="0"/>
              <w:autoSpaceDN w:val="0"/>
              <w:adjustRightInd w:val="0"/>
              <w:rPr>
                <w:sz w:val="24"/>
              </w:rPr>
            </w:pPr>
            <w:r w:rsidRPr="00C6180C">
              <w:rPr>
                <w:b/>
                <w:sz w:val="24"/>
              </w:rPr>
              <w:t>Abgabetermin (Submission):</w:t>
            </w:r>
          </w:p>
          <w:p w14:paraId="627E4A88" w14:textId="75B76713" w:rsidR="00DF051A" w:rsidRPr="00C6180C" w:rsidRDefault="00DF051A" w:rsidP="00AA4DF1">
            <w:pPr>
              <w:widowControl w:val="0"/>
              <w:tabs>
                <w:tab w:val="left" w:pos="1900"/>
              </w:tabs>
              <w:autoSpaceDE w:val="0"/>
              <w:autoSpaceDN w:val="0"/>
              <w:adjustRightInd w:val="0"/>
              <w:rPr>
                <w:sz w:val="24"/>
              </w:rPr>
            </w:pPr>
            <w:r w:rsidRPr="00C6180C">
              <w:rPr>
                <w:sz w:val="24"/>
              </w:rPr>
              <w:t>Datum</w:t>
            </w:r>
            <w:r w:rsidR="003541FF" w:rsidRPr="00C6180C">
              <w:rPr>
                <w:sz w:val="24"/>
              </w:rPr>
              <w:t xml:space="preserve">: </w:t>
            </w:r>
            <w:r w:rsidR="00503D0C">
              <w:rPr>
                <w:sz w:val="24"/>
              </w:rPr>
              <w:t>04</w:t>
            </w:r>
            <w:r w:rsidR="00C6180C" w:rsidRPr="00C6180C">
              <w:rPr>
                <w:sz w:val="24"/>
              </w:rPr>
              <w:t>.08</w:t>
            </w:r>
            <w:r w:rsidR="002F7667" w:rsidRPr="00C6180C">
              <w:rPr>
                <w:sz w:val="24"/>
              </w:rPr>
              <w:t>.202</w:t>
            </w:r>
            <w:r w:rsidR="00E03B2D" w:rsidRPr="00C6180C">
              <w:rPr>
                <w:sz w:val="24"/>
              </w:rPr>
              <w:t>6</w:t>
            </w:r>
            <w:r w:rsidR="00631243" w:rsidRPr="00C6180C">
              <w:rPr>
                <w:sz w:val="24"/>
              </w:rPr>
              <w:t xml:space="preserve"> </w:t>
            </w:r>
            <w:r w:rsidR="00C67E8B" w:rsidRPr="00C6180C">
              <w:rPr>
                <w:sz w:val="24"/>
              </w:rPr>
              <w:t xml:space="preserve">Uhrzeit: </w:t>
            </w:r>
            <w:r w:rsidR="005C2D73" w:rsidRPr="00C6180C">
              <w:rPr>
                <w:color w:val="auto"/>
                <w:sz w:val="24"/>
              </w:rPr>
              <w:t>1</w:t>
            </w:r>
            <w:r w:rsidR="007E6DC8" w:rsidRPr="00C6180C">
              <w:rPr>
                <w:color w:val="auto"/>
                <w:sz w:val="24"/>
              </w:rPr>
              <w:t>0</w:t>
            </w:r>
            <w:r w:rsidR="0086335D" w:rsidRPr="00C6180C">
              <w:rPr>
                <w:color w:val="auto"/>
                <w:sz w:val="24"/>
              </w:rPr>
              <w:t>:</w:t>
            </w:r>
            <w:r w:rsidR="00E94EA8" w:rsidRPr="00C6180C">
              <w:rPr>
                <w:color w:val="auto"/>
                <w:sz w:val="24"/>
              </w:rPr>
              <w:t>3</w:t>
            </w:r>
            <w:r w:rsidR="005C2D73" w:rsidRPr="00C6180C">
              <w:rPr>
                <w:color w:val="auto"/>
                <w:sz w:val="24"/>
              </w:rPr>
              <w:t>0</w:t>
            </w:r>
            <w:r w:rsidR="003335EF" w:rsidRPr="00C6180C">
              <w:rPr>
                <w:color w:val="auto"/>
                <w:sz w:val="24"/>
              </w:rPr>
              <w:t xml:space="preserve"> Uhr</w:t>
            </w:r>
            <w:r w:rsidRPr="00C6180C">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0F0B43" w14:paraId="64213936" w14:textId="77777777">
        <w:trPr>
          <w:trHeight w:val="349"/>
        </w:trPr>
        <w:tc>
          <w:tcPr>
            <w:tcW w:w="9604" w:type="dxa"/>
            <w:tcBorders>
              <w:bottom w:val="nil"/>
            </w:tcBorders>
          </w:tcPr>
          <w:p w14:paraId="5187DC74" w14:textId="77777777" w:rsidR="00DF051A" w:rsidRPr="000F0B43" w:rsidRDefault="00DF051A">
            <w:pPr>
              <w:rPr>
                <w:b/>
                <w:sz w:val="24"/>
              </w:rPr>
            </w:pPr>
          </w:p>
        </w:tc>
      </w:tr>
      <w:tr w:rsidR="00DF051A" w:rsidRPr="000F0B43" w14:paraId="3CE962CD" w14:textId="77777777">
        <w:tc>
          <w:tcPr>
            <w:tcW w:w="9604" w:type="dxa"/>
            <w:tcBorders>
              <w:top w:val="nil"/>
              <w:bottom w:val="nil"/>
            </w:tcBorders>
          </w:tcPr>
          <w:p w14:paraId="699CBC1C" w14:textId="0951A0AF" w:rsidR="00DF051A" w:rsidRPr="000F0B43" w:rsidRDefault="006D1926" w:rsidP="00171EB7">
            <w:pPr>
              <w:rPr>
                <w:b/>
                <w:sz w:val="28"/>
                <w:szCs w:val="28"/>
              </w:rPr>
            </w:pPr>
            <w:r w:rsidRPr="006D1926">
              <w:rPr>
                <w:b/>
                <w:sz w:val="28"/>
              </w:rPr>
              <w:t>Planungsleistungen für Objektplanung Gebäude und Innenräume, St. Ludgerus Sporthalle, Hörstel</w:t>
            </w:r>
          </w:p>
        </w:tc>
      </w:tr>
      <w:tr w:rsidR="00DF051A" w:rsidRPr="000F0B43" w14:paraId="2FDD6E7C" w14:textId="77777777">
        <w:tc>
          <w:tcPr>
            <w:tcW w:w="9604" w:type="dxa"/>
            <w:tcBorders>
              <w:top w:val="nil"/>
              <w:bottom w:val="single" w:sz="4" w:space="0" w:color="auto"/>
            </w:tcBorders>
          </w:tcPr>
          <w:p w14:paraId="60802A23" w14:textId="77777777" w:rsidR="00DF051A" w:rsidRPr="000F0B43" w:rsidRDefault="00DF051A" w:rsidP="00A26B6C">
            <w:pPr>
              <w:rPr>
                <w:sz w:val="24"/>
              </w:rPr>
            </w:pP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213D759"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t>Angebotsschreiben</w:t>
      </w:r>
    </w:p>
    <w:p w14:paraId="7E396791"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t>Honorarblatt</w:t>
      </w:r>
    </w:p>
    <w:p w14:paraId="7B4717CA"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t>Bieterfragebogen</w:t>
      </w:r>
    </w:p>
    <w:p w14:paraId="716892CC"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r>
      <w:r w:rsidRPr="00CB41BA">
        <w:rPr>
          <w:bCs/>
          <w:sz w:val="24"/>
        </w:rPr>
        <w:t>Eigenerklärung zu Ausschlussgründen</w:t>
      </w:r>
    </w:p>
    <w:p w14:paraId="53D48409"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r>
      <w:r w:rsidRPr="00CB41BA">
        <w:rPr>
          <w:bCs/>
          <w:sz w:val="24"/>
        </w:rPr>
        <w:t>Eigenerklärung zu EU Sanktionen NRW</w:t>
      </w:r>
    </w:p>
    <w:p w14:paraId="1ADA24B7"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r>
      <w:r w:rsidRPr="00CB41BA">
        <w:rPr>
          <w:bCs/>
          <w:sz w:val="24"/>
        </w:rPr>
        <w:t>Bei Bewerbung-/Bietergemeinschaft: Bewerber-/Bietergemeinschaftserklärung</w:t>
      </w:r>
    </w:p>
    <w:p w14:paraId="3DBF32FC" w14:textId="4CE25FE5"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r>
      <w:r w:rsidRPr="00CB41BA">
        <w:rPr>
          <w:bCs/>
          <w:sz w:val="24"/>
        </w:rPr>
        <w:t xml:space="preserve">Bei Unterauftragnehmern: Erklärung </w:t>
      </w:r>
      <w:r w:rsidR="001877A9">
        <w:rPr>
          <w:bCs/>
          <w:sz w:val="24"/>
        </w:rPr>
        <w:t>Nachweis Unterauftragnehmer</w:t>
      </w:r>
    </w:p>
    <w:p w14:paraId="6B13B15B"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r>
      <w:r w:rsidRPr="00CB41BA">
        <w:rPr>
          <w:bCs/>
          <w:sz w:val="24"/>
        </w:rPr>
        <w:t xml:space="preserve">Bei Eignungsleihe: Erklärung Eignungsleihe </w:t>
      </w:r>
    </w:p>
    <w:p w14:paraId="6D87D8A8" w14:textId="77777777" w:rsidR="00CB41BA" w:rsidRPr="00CB41BA" w:rsidRDefault="00CB41BA" w:rsidP="00CB41BA">
      <w:pPr>
        <w:ind w:left="1134" w:hanging="709"/>
        <w:jc w:val="both"/>
        <w:rPr>
          <w:sz w:val="24"/>
        </w:rPr>
      </w:pPr>
      <w:r w:rsidRPr="00CB41BA">
        <w:rPr>
          <w:sz w:val="24"/>
        </w:rPr>
        <w:fldChar w:fldCharType="begin">
          <w:ffData>
            <w:name w:val=""/>
            <w:enabled/>
            <w:calcOnExit w:val="0"/>
            <w:checkBox>
              <w:sizeAuto/>
              <w:default w:val="0"/>
            </w:checkBox>
          </w:ffData>
        </w:fldChar>
      </w:r>
      <w:r w:rsidRPr="00CB41BA">
        <w:rPr>
          <w:sz w:val="24"/>
        </w:rPr>
        <w:instrText xml:space="preserve"> FORMCHECKBOX </w:instrText>
      </w:r>
      <w:r w:rsidR="00503D0C">
        <w:rPr>
          <w:sz w:val="24"/>
        </w:rPr>
      </w:r>
      <w:r w:rsidR="00503D0C">
        <w:rPr>
          <w:sz w:val="24"/>
        </w:rPr>
        <w:fldChar w:fldCharType="separate"/>
      </w:r>
      <w:r w:rsidRPr="00CB41BA">
        <w:rPr>
          <w:sz w:val="24"/>
        </w:rPr>
        <w:fldChar w:fldCharType="end"/>
      </w:r>
      <w:r w:rsidRPr="00CB41BA">
        <w:rPr>
          <w:sz w:val="24"/>
        </w:rPr>
        <w:tab/>
        <w:t xml:space="preserve">Bei Subventionen: </w:t>
      </w:r>
      <w:r w:rsidRPr="00CB41BA">
        <w:rPr>
          <w:bCs/>
          <w:sz w:val="24"/>
        </w:rPr>
        <w:t>Eigenerklärung Subventionen</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0C38A535" w14:textId="48BA63D0"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(Übertrag aus </w:t>
            </w:r>
            <w:r w:rsidR="006D1926">
              <w:rPr>
                <w:sz w:val="22"/>
              </w:rPr>
              <w:t xml:space="preserve">dem </w:t>
            </w:r>
            <w:r w:rsidR="00A426CA">
              <w:rPr>
                <w:sz w:val="22"/>
              </w:rPr>
              <w:t>Honorarblatt, Blatt Zusammenstellung Angebot, Gesamtsumme brutto</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7E6DC8" w:rsidRPr="000F0B43" w:rsidRDefault="007E6DC8" w:rsidP="002F7667">
            <w:pPr>
              <w:pStyle w:val="berschrift2"/>
              <w:numPr>
                <w:ilvl w:val="0"/>
                <w:numId w:val="0"/>
              </w:numPr>
            </w:pPr>
            <w:r w:rsidRPr="000F0B43">
              <w:t xml:space="preserve">Skonto </w:t>
            </w:r>
          </w:p>
          <w:p w14:paraId="691B0888" w14:textId="77777777" w:rsidR="007E6DC8" w:rsidRPr="000F0B43" w:rsidRDefault="007E6DC8"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7E6DC8" w:rsidRPr="000F0B43" w:rsidRDefault="007E6DC8" w:rsidP="002F7667">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7E6DC8" w:rsidRPr="000F0B43" w:rsidRDefault="007E6DC8" w:rsidP="002F7667">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022ADC74"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w:t>
      </w:r>
      <w:r w:rsidR="00A2040D">
        <w:rPr>
          <w:szCs w:val="20"/>
        </w:rPr>
        <w:t>Vergabeunterlagen</w:t>
      </w:r>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BDA51D3" w14:textId="77777777" w:rsidR="002B0693" w:rsidRPr="00571A96" w:rsidRDefault="002B0693" w:rsidP="002F7667">
      <w:pPr>
        <w:pStyle w:val="Textkrper3"/>
        <w:jc w:val="center"/>
        <w:rPr>
          <w:b w:val="0"/>
          <w:sz w:val="20"/>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1"/>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5455"/>
    <w:rsid w:val="000871B5"/>
    <w:rsid w:val="0009014B"/>
    <w:rsid w:val="000B045A"/>
    <w:rsid w:val="000C488D"/>
    <w:rsid w:val="000E61E1"/>
    <w:rsid w:val="000F0B43"/>
    <w:rsid w:val="000F3F0E"/>
    <w:rsid w:val="00107C9E"/>
    <w:rsid w:val="001114DE"/>
    <w:rsid w:val="00120404"/>
    <w:rsid w:val="001666C9"/>
    <w:rsid w:val="00171EB7"/>
    <w:rsid w:val="00183302"/>
    <w:rsid w:val="0018442D"/>
    <w:rsid w:val="001877A9"/>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24009"/>
    <w:rsid w:val="00332BA9"/>
    <w:rsid w:val="003335EF"/>
    <w:rsid w:val="00341506"/>
    <w:rsid w:val="003541FF"/>
    <w:rsid w:val="00357DD1"/>
    <w:rsid w:val="00365FC0"/>
    <w:rsid w:val="0037257F"/>
    <w:rsid w:val="003816BC"/>
    <w:rsid w:val="00384AB3"/>
    <w:rsid w:val="003A0197"/>
    <w:rsid w:val="003B3ED1"/>
    <w:rsid w:val="003B5F83"/>
    <w:rsid w:val="004051A0"/>
    <w:rsid w:val="0046337B"/>
    <w:rsid w:val="00473B2A"/>
    <w:rsid w:val="004768A7"/>
    <w:rsid w:val="004A554F"/>
    <w:rsid w:val="004B01AA"/>
    <w:rsid w:val="004B13B3"/>
    <w:rsid w:val="004B2CEA"/>
    <w:rsid w:val="004C77B6"/>
    <w:rsid w:val="004D6C29"/>
    <w:rsid w:val="004E134A"/>
    <w:rsid w:val="004F2ED7"/>
    <w:rsid w:val="00501CA0"/>
    <w:rsid w:val="0050336B"/>
    <w:rsid w:val="00503D0C"/>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072E"/>
    <w:rsid w:val="006155E3"/>
    <w:rsid w:val="00622180"/>
    <w:rsid w:val="00631243"/>
    <w:rsid w:val="00651A46"/>
    <w:rsid w:val="00670E6B"/>
    <w:rsid w:val="006920F7"/>
    <w:rsid w:val="0069350B"/>
    <w:rsid w:val="00697204"/>
    <w:rsid w:val="006A69E0"/>
    <w:rsid w:val="006C57DA"/>
    <w:rsid w:val="006D1926"/>
    <w:rsid w:val="006E148C"/>
    <w:rsid w:val="006E7EA3"/>
    <w:rsid w:val="006F4FAE"/>
    <w:rsid w:val="00704452"/>
    <w:rsid w:val="00717CD4"/>
    <w:rsid w:val="0072119E"/>
    <w:rsid w:val="0073072D"/>
    <w:rsid w:val="007348BA"/>
    <w:rsid w:val="007375A5"/>
    <w:rsid w:val="00756A7A"/>
    <w:rsid w:val="00760E41"/>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C15BE"/>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6CCE"/>
    <w:rsid w:val="00A15EFF"/>
    <w:rsid w:val="00A161D6"/>
    <w:rsid w:val="00A2040D"/>
    <w:rsid w:val="00A26B6C"/>
    <w:rsid w:val="00A35380"/>
    <w:rsid w:val="00A426CA"/>
    <w:rsid w:val="00A64117"/>
    <w:rsid w:val="00A71601"/>
    <w:rsid w:val="00A82AB0"/>
    <w:rsid w:val="00A9573D"/>
    <w:rsid w:val="00A97690"/>
    <w:rsid w:val="00AA4DF1"/>
    <w:rsid w:val="00AB5EB5"/>
    <w:rsid w:val="00AC3F52"/>
    <w:rsid w:val="00AC4E77"/>
    <w:rsid w:val="00AE4F50"/>
    <w:rsid w:val="00AE7619"/>
    <w:rsid w:val="00AF51BC"/>
    <w:rsid w:val="00AF75E8"/>
    <w:rsid w:val="00B05923"/>
    <w:rsid w:val="00B14073"/>
    <w:rsid w:val="00B1526A"/>
    <w:rsid w:val="00B15D9D"/>
    <w:rsid w:val="00B21ED7"/>
    <w:rsid w:val="00B23923"/>
    <w:rsid w:val="00B540E9"/>
    <w:rsid w:val="00B55F45"/>
    <w:rsid w:val="00B62A31"/>
    <w:rsid w:val="00B659B5"/>
    <w:rsid w:val="00B738C1"/>
    <w:rsid w:val="00B7699B"/>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180C"/>
    <w:rsid w:val="00C6238E"/>
    <w:rsid w:val="00C67E8B"/>
    <w:rsid w:val="00C7162A"/>
    <w:rsid w:val="00C81607"/>
    <w:rsid w:val="00C920E7"/>
    <w:rsid w:val="00C953E0"/>
    <w:rsid w:val="00CA0228"/>
    <w:rsid w:val="00CA1431"/>
    <w:rsid w:val="00CB1F97"/>
    <w:rsid w:val="00CB4012"/>
    <w:rsid w:val="00CB41BA"/>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E0ED4"/>
    <w:rsid w:val="00DF051A"/>
    <w:rsid w:val="00DF4689"/>
    <w:rsid w:val="00E03964"/>
    <w:rsid w:val="00E03B2D"/>
    <w:rsid w:val="00E141A2"/>
    <w:rsid w:val="00E1785B"/>
    <w:rsid w:val="00E342A7"/>
    <w:rsid w:val="00E52DF0"/>
    <w:rsid w:val="00E575D4"/>
    <w:rsid w:val="00E8182D"/>
    <w:rsid w:val="00E84C8D"/>
    <w:rsid w:val="00E84FCF"/>
    <w:rsid w:val="00E8764F"/>
    <w:rsid w:val="00E87A80"/>
    <w:rsid w:val="00E94EA8"/>
    <w:rsid w:val="00E95BCC"/>
    <w:rsid w:val="00EB77A6"/>
    <w:rsid w:val="00EC216A"/>
    <w:rsid w:val="00EC4C0D"/>
    <w:rsid w:val="00EC780F"/>
    <w:rsid w:val="00EE76CE"/>
    <w:rsid w:val="00EF352C"/>
    <w:rsid w:val="00F0536E"/>
    <w:rsid w:val="00F50371"/>
    <w:rsid w:val="00F5081C"/>
    <w:rsid w:val="00F512BA"/>
    <w:rsid w:val="00F62169"/>
    <w:rsid w:val="00F701AC"/>
    <w:rsid w:val="00F717A8"/>
    <w:rsid w:val="00F720D8"/>
    <w:rsid w:val="00F74181"/>
    <w:rsid w:val="00F84043"/>
    <w:rsid w:val="00F86F95"/>
    <w:rsid w:val="00F921A0"/>
    <w:rsid w:val="00F95527"/>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625</Words>
  <Characters>3940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65</cp:revision>
  <cp:lastPrinted>2013-04-19T06:43:00Z</cp:lastPrinted>
  <dcterms:created xsi:type="dcterms:W3CDTF">2017-04-10T09:11:00Z</dcterms:created>
  <dcterms:modified xsi:type="dcterms:W3CDTF">2026-07-03T09:31:00Z</dcterms:modified>
</cp:coreProperties>
</file>